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1"/>
        <w:tblW w:w="9640" w:type="dxa"/>
        <w:jc w:val="center"/>
        <w:tblLayout w:type="fixed"/>
        <w:tblLook w:val="04A0"/>
      </w:tblPr>
      <w:tblGrid>
        <w:gridCol w:w="851"/>
        <w:gridCol w:w="5812"/>
        <w:gridCol w:w="1229"/>
        <w:gridCol w:w="1748"/>
      </w:tblGrid>
      <w:tr w:rsidR="005129BA" w:rsidRPr="00E07596" w:rsidTr="00C659B6">
        <w:trPr>
          <w:cnfStyle w:val="100000000000"/>
          <w:jc w:val="center"/>
        </w:trPr>
        <w:tc>
          <w:tcPr>
            <w:cnfStyle w:val="001000000000"/>
            <w:tcW w:w="851" w:type="dxa"/>
            <w:vAlign w:val="center"/>
          </w:tcPr>
          <w:p w:rsidR="005129BA" w:rsidRPr="00E07596" w:rsidRDefault="005129BA" w:rsidP="00C659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12" w:type="dxa"/>
          </w:tcPr>
          <w:p w:rsidR="005129BA" w:rsidRPr="0074347E" w:rsidRDefault="006854DC" w:rsidP="006854DC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7434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ΠΑΝΕΠΙΣΤΗΜΙΑ</w:t>
            </w:r>
          </w:p>
        </w:tc>
        <w:tc>
          <w:tcPr>
            <w:tcW w:w="1229" w:type="dxa"/>
          </w:tcPr>
          <w:p w:rsidR="005129BA" w:rsidRPr="0074347E" w:rsidRDefault="005129BA" w:rsidP="0074347E">
            <w:pPr>
              <w:jc w:val="center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74347E">
              <w:rPr>
                <w:rFonts w:ascii="Arial" w:hAnsi="Arial" w:cs="Arial"/>
                <w:sz w:val="28"/>
                <w:szCs w:val="28"/>
              </w:rPr>
              <w:t>Επ</w:t>
            </w:r>
            <w:r w:rsidR="00EA5E64" w:rsidRPr="0074347E">
              <w:rPr>
                <w:rFonts w:ascii="Arial" w:hAnsi="Arial" w:cs="Arial"/>
                <w:sz w:val="28"/>
                <w:szCs w:val="28"/>
              </w:rPr>
              <w:t>.Πεδ</w:t>
            </w:r>
          </w:p>
        </w:tc>
        <w:tc>
          <w:tcPr>
            <w:tcW w:w="1748" w:type="dxa"/>
          </w:tcPr>
          <w:p w:rsidR="005129BA" w:rsidRPr="00E07596" w:rsidRDefault="005129BA" w:rsidP="00727117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C659B6">
              <w:rPr>
                <w:rFonts w:ascii="Arial" w:hAnsi="Arial" w:cs="Arial"/>
                <w:sz w:val="28"/>
                <w:szCs w:val="28"/>
              </w:rPr>
              <w:t>Βάσεις</w:t>
            </w:r>
            <w:r w:rsidR="00EA5E64" w:rsidRPr="00E07596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E07596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</w:tr>
      <w:tr w:rsidR="00E56C05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CB07AE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ΗΛΕΚΤΡΟΛΟΓΩΝ ΜΗΧΑΝΙΚΩΝ &amp; ΜΗΧΑΝΙΚΩΝ ΥΠΟΛΟΓΙΣΤΩΝ (ΑΘΗΝΑ)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ΕΜΠ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18540</w:t>
            </w:r>
          </w:p>
        </w:tc>
      </w:tr>
      <w:tr w:rsidR="00E56C05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CB07AE">
            <w:pPr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ΗΛΕΚΤΡΟΛΟΓΩΝ ΜΗΧΑΝΙΚΩΝ &amp; ΜΗΧΑΝΙΚΩΝ ΥΠΟΛΟΓΙΣΤΩΝ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(ΘΕΣΣΑΛΟΝΙΚΗ)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ΑΠΘ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17833</w:t>
            </w:r>
          </w:p>
        </w:tc>
      </w:tr>
      <w:tr w:rsidR="00E56C05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8F52EF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ΗΛΕΚΤΡΟΛΟΓΩΝ ΜΗΧΑΝΙΚΩΝ &amp; ΤΕΧΝΟΛΟΓΙΑΣ ΥΠΟΛΟΓΙΣΤΩΝ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(ΠΑΤΡΑ)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ΠΑΝ. ΠΑΤΡΩΝ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16939</w:t>
            </w:r>
          </w:p>
        </w:tc>
      </w:tr>
      <w:tr w:rsidR="00E56C05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CB07AE">
            <w:pPr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ΠΛΗΡΟΦΟΡΙΚΗΣ ΚΑΙ ΤΗΛΕΠΙΚΟΙΝΩΝΙΩΝ (ΑΘΗΝΑ)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ΕΚΠΑ</w:t>
            </w:r>
          </w:p>
        </w:tc>
        <w:tc>
          <w:tcPr>
            <w:tcW w:w="1229" w:type="dxa"/>
          </w:tcPr>
          <w:p w:rsidR="00E56C05" w:rsidRPr="00E07596" w:rsidRDefault="00E56C05" w:rsidP="00B103FB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103FB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16707</w:t>
            </w:r>
          </w:p>
        </w:tc>
      </w:tr>
      <w:tr w:rsidR="00E56C05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CB07AE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ΗΛΕΚΤΡΟΛΟΓΩΝ ΜΗΧΑΝΙΚΩΝ &amp; ΜΗΧΑΝΙΚΩΝ ΥΠΟΛΟΓΙΣΤΩΝ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(ΒΟΛΟΣ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)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ΠΑΝ. ΘΕΣΣ.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16301</w:t>
            </w:r>
          </w:p>
        </w:tc>
      </w:tr>
      <w:tr w:rsidR="00E56C05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CB07AE">
            <w:pPr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ΗΛΕΚΤΡΟΛΟΓΩΝ ΜΗΧΑΝΙΚΩΝ &amp; ΜΗΧΑΝΙΚΩΝ ΥΠΟΛΟΓΙΣΤΩΝ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(ΞΑΝΘΗ)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ΔΠΘ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16084</w:t>
            </w:r>
          </w:p>
        </w:tc>
      </w:tr>
      <w:tr w:rsidR="00E56C05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9F6BB3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ΠΛΗΡΟΦΟΡΙΚΗΣ</w:t>
            </w:r>
            <w:r w:rsid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(ΘΕΣΣΑΛΟΝΙΚΗ)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ΑΠΘ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16018</w:t>
            </w:r>
          </w:p>
        </w:tc>
      </w:tr>
      <w:tr w:rsidR="00E56C05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9F6BB3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ΠΛΗΡΟΦΟΡΙΚΗΣ </w:t>
            </w:r>
            <w:r w:rsid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(ΑΘΗΝΑ)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ΟΠΑ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15576</w:t>
            </w:r>
          </w:p>
        </w:tc>
      </w:tr>
      <w:tr w:rsidR="00E56C05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CB07AE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ΜΗΧΑΝΙΚΩΝ ΗΛΕΚΤΡΟΝΙΚΩΝ ΥΠΟΛΟΓΙΣΤΩΝ ΚΑΙ ΠΛΗΡΟΦΟΡΙΚΗΣ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(ΠΑΤΡΑ)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ΠΑΝ. ΠΑΤΡΩΝ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DF59FD" w:rsidRPr="00E07596">
              <w:rPr>
                <w:rFonts w:ascii="Arial" w:hAnsi="Arial" w:cs="Arial"/>
                <w:b/>
                <w:sz w:val="24"/>
                <w:szCs w:val="24"/>
              </w:rPr>
              <w:t>415</w:t>
            </w:r>
          </w:p>
        </w:tc>
      </w:tr>
      <w:tr w:rsidR="00E56C05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9F6BB3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ΠΛΗΡΟΦΟΡΙΚΗΣ </w:t>
            </w:r>
            <w:r w:rsid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(ΠΕΙΡΑΙΑΣ)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ΠΑΝ. ΠΕΙΡ.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15114</w:t>
            </w:r>
          </w:p>
        </w:tc>
      </w:tr>
      <w:tr w:rsidR="00E56C05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CB07AE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ΗΛΕΚΤΡΟΝΙΚΩΝ ΜΗΧΑΝΙΚΩΝ &amp; ΜΗΧΑΝΙΚΩΝ ΥΠΟΛΟΓΙΣΤΩΝ   (ΧΑΝΙΑ)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ΠΑΝ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.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ΚΡΗΤΗΣ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15040</w:t>
            </w:r>
          </w:p>
        </w:tc>
      </w:tr>
      <w:tr w:rsidR="00E56C05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9F6BB3">
            <w:pPr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ΕΦΑΡΜΟΣΜΕΝΗΣ ΠΛΗΡΟΦΟΡΙΚΗΣ (ΘΕΣΣΑΛΟΝΙΚΗ)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ΠΑΝ.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ΜΑΚ.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14769</w:t>
            </w:r>
          </w:p>
        </w:tc>
      </w:tr>
      <w:tr w:rsidR="00E56C05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9F6BB3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ΠΛΗΡΟΦΟΡΙΚΗΣ ΚΑΙ ΤΗΛΕΜΑΤΙΚΗΣ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(ΑΘΗΝΑ)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ΧΑΡ.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14715</w:t>
            </w:r>
          </w:p>
        </w:tc>
      </w:tr>
      <w:tr w:rsidR="00E56C05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CB07AE">
            <w:pPr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ΜΗΧΑΝΙΚΩΝ ΗΛΕΚΤΡΟΝΙΚΩΝ ΥΠΟΛΟΓΙΣΤΩΝ ΚΑΙ ΠΛΗΡΟΦΟΡΙΚΗΣ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(ΙΩΑΝΝΙΝΑ)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ΠΑΝ. ΙΩΑΝ.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14405</w:t>
            </w:r>
          </w:p>
        </w:tc>
      </w:tr>
      <w:tr w:rsidR="00E56C05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9F6BB3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ΨΗΦΙΑΚΩΝ ΣΥΣΤΗΜΑΤΩΝ (ΠΕΙΡΑΙΑΣ)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 w:rsidRPr="00B103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ΠΑΝ. ΠΕΙΡ.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14034</w:t>
            </w:r>
          </w:p>
        </w:tc>
      </w:tr>
      <w:tr w:rsidR="00E56C05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812" w:type="dxa"/>
          </w:tcPr>
          <w:p w:rsidR="00E56C05" w:rsidRPr="00E07596" w:rsidRDefault="00E56C05" w:rsidP="00CB07AE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ΕΠΙΣΤΗΜΗΣ ΥΠΟΛΟΓΙΣΤΩΝ (ΗΡΑΚΛΕΙΟ)</w:t>
            </w:r>
            <w:r w:rsidR="00E07596" w:rsidRPr="00B103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ΠΑΝ. ΚΡΗΤΗΣ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13756</w:t>
            </w:r>
          </w:p>
        </w:tc>
      </w:tr>
      <w:tr w:rsidR="00E56C05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CB07AE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ΜΗΧΑΝΙΚΩΝ ΠΛΗΡΟΦΟΡΙΚΗΣ &amp; ΤΗΛΕΠΙΚΟΙΝΩΝΙΩΝ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(ΚΟΖΑΝΗ)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ΠΑΝ. ΔΥΤ. ΜΑΚ.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12902</w:t>
            </w:r>
          </w:p>
        </w:tc>
      </w:tr>
      <w:tr w:rsidR="00E56C05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CB07AE">
            <w:pPr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ΠΛΗΡΟΦΟΡΙΚΗΣ ΜΕ ΕΦΑΡΜΟΓΕΣ ΣΤΗ ΒΙΟΙΑΤΡΙΚΗ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(ΛΑΜΙΑ)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ΠΑΝ. ΘΕΣ.</w:t>
            </w:r>
          </w:p>
        </w:tc>
        <w:tc>
          <w:tcPr>
            <w:tcW w:w="1229" w:type="dxa"/>
          </w:tcPr>
          <w:p w:rsidR="00E56C05" w:rsidRPr="00E07596" w:rsidRDefault="00B103FB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2 - </w:t>
            </w:r>
            <w:r w:rsidR="00E56C05" w:rsidRPr="00E0759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12617</w:t>
            </w:r>
          </w:p>
        </w:tc>
      </w:tr>
      <w:tr w:rsidR="00E56C05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9F6BB3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ΠΛΗΡΟΦΟΡΙΚΗΣ</w:t>
            </w:r>
            <w:r w:rsid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(ΛΑΜΙΑ)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ΠΑΝ. ΘΕΣ.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11922</w:t>
            </w:r>
          </w:p>
        </w:tc>
      </w:tr>
      <w:tr w:rsidR="00E56C05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CB07AE">
            <w:pPr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ΠΛΗΡΟΦΟΡΙΚΗΣ ΚΑΙ ΤΗΛΕΠΙΚΟΙΝΩΝΙΩΝ (ΤΡΙΠΟΛΗ)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ΠΑΝ. ΠΕΛ.</w:t>
            </w:r>
          </w:p>
        </w:tc>
        <w:tc>
          <w:tcPr>
            <w:tcW w:w="1229" w:type="dxa"/>
          </w:tcPr>
          <w:p w:rsidR="00E56C05" w:rsidRPr="00E07596" w:rsidRDefault="00B103FB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2 - </w:t>
            </w:r>
            <w:r w:rsidR="00E56C05"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11851</w:t>
            </w:r>
          </w:p>
        </w:tc>
      </w:tr>
      <w:tr w:rsidR="00E56C05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9F6BB3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ΠΛΗΡΟΦΟΡΙΚΗΣ </w:t>
            </w:r>
            <w:r w:rsid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(ΚΕΡΚΥΡΑ)</w:t>
            </w:r>
            <w:r w:rsid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ΙΟΝ. ΠΑΝ.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11596</w:t>
            </w:r>
          </w:p>
        </w:tc>
      </w:tr>
      <w:tr w:rsidR="00E56C05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CB07AE">
            <w:pPr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ΜΗΧΑΝΙΚΩΝ ΠΛΗΡΟΦΟΡΙΑΚΩΝ &amp; ΕΠΙΚΟΙΝΩΝΙΑΚΩΝ ΣΥΣΤΗΜΑΤΩΝ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(ΣΑΜΟΣ)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ΠΑΝ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.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ΑΙΓ.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10751</w:t>
            </w:r>
          </w:p>
        </w:tc>
      </w:tr>
      <w:tr w:rsidR="005129BA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5129BA" w:rsidRPr="00E07596" w:rsidRDefault="005129BA" w:rsidP="00C65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5129BA" w:rsidRPr="0074347E" w:rsidRDefault="006854DC" w:rsidP="006854DC">
            <w:pPr>
              <w:jc w:val="center"/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74347E">
              <w:rPr>
                <w:rFonts w:ascii="Arial" w:hAnsi="Arial" w:cs="Arial"/>
                <w:b/>
                <w:sz w:val="28"/>
                <w:szCs w:val="28"/>
              </w:rPr>
              <w:t>ΤΕΙ</w:t>
            </w:r>
          </w:p>
        </w:tc>
        <w:tc>
          <w:tcPr>
            <w:tcW w:w="1229" w:type="dxa"/>
          </w:tcPr>
          <w:p w:rsidR="005129BA" w:rsidRPr="00E07596" w:rsidRDefault="005129BA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9BA" w:rsidRPr="00E07596" w:rsidRDefault="005129BA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6C05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347E" w:rsidRDefault="00E56C05" w:rsidP="00B8120B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l-GR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ΜΗΧΑΝΙΚΩΝ ΠΛΗΡΟΦΟΡΙΚΗΣ ΤΕ </w:t>
            </w:r>
            <w:r w:rsidR="00743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l-GR"/>
              </w:rPr>
              <w:t xml:space="preserve">  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(ΑΘΗΝΑ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) </w:t>
            </w:r>
          </w:p>
          <w:p w:rsidR="00E56C05" w:rsidRPr="00E07596" w:rsidRDefault="00E07596" w:rsidP="00B8120B">
            <w:pPr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ΤΕΙ ΑΘ.</w:t>
            </w:r>
          </w:p>
        </w:tc>
        <w:tc>
          <w:tcPr>
            <w:tcW w:w="1229" w:type="dxa"/>
          </w:tcPr>
          <w:p w:rsidR="00E56C05" w:rsidRPr="00E07596" w:rsidRDefault="00B103FB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2 - </w:t>
            </w: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131</w:t>
            </w:r>
            <w:r w:rsidR="007C41A1" w:rsidRPr="00E07596"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</w:tr>
      <w:tr w:rsidR="00E56C05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74347E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ΜΗΧΑΝΙΚΩΝ ΠΛΗΡΟΦΟΡΙΚΗΣ ΤΕ</w:t>
            </w:r>
            <w:r w:rsidR="00743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(Θ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ΕΣ</w:t>
            </w:r>
            <w:r w:rsidR="00743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ΣΑΛΟΝ.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)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743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ΤΕΙ ΘΕΣ.</w:t>
            </w:r>
          </w:p>
        </w:tc>
        <w:tc>
          <w:tcPr>
            <w:tcW w:w="1229" w:type="dxa"/>
          </w:tcPr>
          <w:p w:rsidR="00E56C05" w:rsidRPr="00E07596" w:rsidRDefault="00B103FB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2 - </w:t>
            </w: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12351</w:t>
            </w:r>
          </w:p>
        </w:tc>
      </w:tr>
      <w:tr w:rsidR="00E56C05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B8120B">
            <w:pPr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ΜΗΧΑΝΙΚΩΝ ΗΛΕΚΤΡΟΝΙΚΩΝ ΥΠΟΛΟΓΙΣΤΙΚΩΝ ΣΥΣΤΗΜΑΤΩΝ ΤΕ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(ΠΕΙΡΑΙΑΣ)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ΤΕΙ ΠΕΙΡ.</w:t>
            </w:r>
          </w:p>
        </w:tc>
        <w:tc>
          <w:tcPr>
            <w:tcW w:w="1229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12059</w:t>
            </w:r>
          </w:p>
        </w:tc>
      </w:tr>
      <w:tr w:rsidR="00E56C05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E56C05" w:rsidRPr="00E07596" w:rsidRDefault="00E56C05" w:rsidP="00B8120B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ΜΗΧΑΝΙΚΩΝ ΠΛΗΡΟΦΟΡΙΚΗΣ ΤΕ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(ΗΡΑΚΛΕΙΟ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) ΤΕΙ ΚΡΗΤΗΣ</w:t>
            </w:r>
          </w:p>
        </w:tc>
        <w:tc>
          <w:tcPr>
            <w:tcW w:w="1229" w:type="dxa"/>
          </w:tcPr>
          <w:p w:rsidR="00E56C05" w:rsidRPr="00E07596" w:rsidRDefault="00B103FB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2 - </w:t>
            </w: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10092</w:t>
            </w:r>
          </w:p>
        </w:tc>
      </w:tr>
      <w:tr w:rsidR="00E56C05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B8120B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ΜΗΧΑΝΙΚΩΝ ΠΛΗΡΟΦΟΡΙΚΗΣ ΤΕ </w:t>
            </w:r>
            <w:r w:rsidR="00E07596" w:rsidRPr="007434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(ΣΕΡΡΕΣ)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ΤΕΙ ΚΕΝΤ. ΜΑΚ.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29" w:type="dxa"/>
          </w:tcPr>
          <w:p w:rsidR="00E56C05" w:rsidRPr="00E07596" w:rsidRDefault="00B103FB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2 - </w:t>
            </w: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10064</w:t>
            </w:r>
          </w:p>
        </w:tc>
      </w:tr>
      <w:tr w:rsidR="00E56C05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E56C05" w:rsidRPr="00E07596" w:rsidRDefault="00E56C05" w:rsidP="00C659B6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6C05" w:rsidRPr="00E07596" w:rsidRDefault="00E56C05" w:rsidP="00B8120B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ΜΗΧΑΝΙΚΩΝ ΠΛΗΡΟΦΟΡΙΚΗΣ ΤΕ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  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(ΛΑΡΙΣΑ)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07596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 </w:t>
            </w:r>
            <w:r w:rsidR="008F52EF"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ΤΕΙ ΘΕΣ.</w:t>
            </w: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29" w:type="dxa"/>
          </w:tcPr>
          <w:p w:rsidR="00E56C05" w:rsidRPr="00E07596" w:rsidRDefault="00B103FB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2 - </w:t>
            </w: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56C05" w:rsidRPr="00E07596" w:rsidRDefault="00E56C05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9740</w:t>
            </w:r>
          </w:p>
        </w:tc>
      </w:tr>
      <w:tr w:rsidR="00B103FB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B103FB" w:rsidRPr="00E07596" w:rsidRDefault="00B103FB" w:rsidP="00C659B6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03FB" w:rsidRPr="00E07596" w:rsidRDefault="00B103FB" w:rsidP="00B8120B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ΜΗΧΑΝΙΚΩΝ ΠΛΗΡΟΦΟΡΙΚΗΣ ΤΕ     (ΛΑΜΙΑ)  ΤΕΙ ΣΤΕΡ. ΕΛΛ.</w:t>
            </w:r>
          </w:p>
        </w:tc>
        <w:tc>
          <w:tcPr>
            <w:tcW w:w="1229" w:type="dxa"/>
          </w:tcPr>
          <w:p w:rsidR="00B103FB" w:rsidRPr="00E07596" w:rsidRDefault="00B103FB" w:rsidP="004849AF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2 - </w:t>
            </w: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B103FB" w:rsidRPr="00E07596" w:rsidRDefault="00B103FB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9474</w:t>
            </w:r>
          </w:p>
        </w:tc>
      </w:tr>
      <w:tr w:rsidR="00B103FB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B103FB" w:rsidRPr="00E07596" w:rsidRDefault="00B103FB" w:rsidP="00C659B6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03FB" w:rsidRPr="00E07596" w:rsidRDefault="00B103FB" w:rsidP="00E07596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ΜΗΧΑΝΙΚΩΝ ΠΛΗΡΟΦΟΡΙΚΗΣ ΤΕ   (ΚΑΒΑΛΑ)  ΤΕΙ ΑΝ. ΘΡΑΚ. </w:t>
            </w:r>
          </w:p>
        </w:tc>
        <w:tc>
          <w:tcPr>
            <w:tcW w:w="1229" w:type="dxa"/>
          </w:tcPr>
          <w:p w:rsidR="00B103FB" w:rsidRPr="00E07596" w:rsidRDefault="00B103FB" w:rsidP="004849AF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2 - </w:t>
            </w: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B103FB" w:rsidRPr="00E07596" w:rsidRDefault="00B103FB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9176</w:t>
            </w:r>
          </w:p>
        </w:tc>
      </w:tr>
      <w:tr w:rsidR="00B103FB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B103FB" w:rsidRPr="00E07596" w:rsidRDefault="00B103FB" w:rsidP="00C659B6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03FB" w:rsidRPr="00E07596" w:rsidRDefault="00B103FB" w:rsidP="00E0759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ΜΗΧΑΝΙΚΩΝ ΠΛΗΡΟΦΟΡΙΚΗΣ ΤΕ (ΝΑΥΠΑΚΤΟΣ) ΤΕΙ ΔΥΤ. ΕΛΛ. </w:t>
            </w:r>
          </w:p>
        </w:tc>
        <w:tc>
          <w:tcPr>
            <w:tcW w:w="1229" w:type="dxa"/>
          </w:tcPr>
          <w:p w:rsidR="00B103FB" w:rsidRPr="00E07596" w:rsidRDefault="00B103FB" w:rsidP="004849AF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2 - </w:t>
            </w: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B103FB" w:rsidRPr="00E07596" w:rsidRDefault="00B103FB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8657</w:t>
            </w:r>
          </w:p>
        </w:tc>
      </w:tr>
      <w:tr w:rsidR="00B103FB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B103FB" w:rsidRPr="00E07596" w:rsidRDefault="00B103FB" w:rsidP="00C659B6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03FB" w:rsidRPr="00E07596" w:rsidRDefault="00B103FB" w:rsidP="00B8120B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ΜΗΧΑΝΙΚΩΝ ΠΛΗΡΟΦΟΡΙΚΗΣ ΤΕ  (  ΣΠΑΡΤΗ)   ΤΕΙ ΠΕΛΛ.</w:t>
            </w:r>
          </w:p>
        </w:tc>
        <w:tc>
          <w:tcPr>
            <w:tcW w:w="1229" w:type="dxa"/>
          </w:tcPr>
          <w:p w:rsidR="00B103FB" w:rsidRPr="00E07596" w:rsidRDefault="00B103FB" w:rsidP="004849AF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2 - </w:t>
            </w: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B103FB" w:rsidRPr="00E07596" w:rsidRDefault="00B103FB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8303</w:t>
            </w:r>
          </w:p>
        </w:tc>
      </w:tr>
      <w:tr w:rsidR="00B103FB" w:rsidRPr="00E07596" w:rsidTr="00C659B6">
        <w:trPr>
          <w:jc w:val="center"/>
        </w:trPr>
        <w:tc>
          <w:tcPr>
            <w:cnfStyle w:val="001000000000"/>
            <w:tcW w:w="851" w:type="dxa"/>
            <w:vAlign w:val="center"/>
          </w:tcPr>
          <w:p w:rsidR="00B103FB" w:rsidRPr="00E07596" w:rsidRDefault="00B103FB" w:rsidP="00C659B6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03FB" w:rsidRPr="00E07596" w:rsidRDefault="00B103FB" w:rsidP="00B8120B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ΜΗΧΑΝΙΚΩΝ ΠΛΗΡΟΦΟΡΙΚΗΣ ΤΕ  (ΚΑΣΤΟΡΙΑ) ΤΕΙ ΔΥΤ. ΜΑΚ. </w:t>
            </w:r>
          </w:p>
        </w:tc>
        <w:tc>
          <w:tcPr>
            <w:tcW w:w="1229" w:type="dxa"/>
          </w:tcPr>
          <w:p w:rsidR="00B103FB" w:rsidRPr="00E07596" w:rsidRDefault="00B103FB" w:rsidP="004849AF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2 - </w:t>
            </w: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B103FB" w:rsidRPr="00E07596" w:rsidRDefault="00B103FB" w:rsidP="00727117">
            <w:pPr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8027</w:t>
            </w:r>
          </w:p>
        </w:tc>
      </w:tr>
      <w:tr w:rsidR="00B103FB" w:rsidRPr="00E07596" w:rsidTr="00C659B6">
        <w:trPr>
          <w:cnfStyle w:val="000000100000"/>
          <w:jc w:val="center"/>
        </w:trPr>
        <w:tc>
          <w:tcPr>
            <w:cnfStyle w:val="001000000000"/>
            <w:tcW w:w="851" w:type="dxa"/>
            <w:vAlign w:val="center"/>
          </w:tcPr>
          <w:p w:rsidR="00B103FB" w:rsidRPr="00E07596" w:rsidRDefault="00B103FB" w:rsidP="00C659B6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03FB" w:rsidRPr="00E07596" w:rsidRDefault="00B103FB" w:rsidP="00B8120B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 xml:space="preserve">ΜΗΧΑΝΙΚΩΝ ΠΛΗΡΟΦΟΡΙΚΗΣ ΤΕ     (ΑΡΤΑ)       ΤΕΙ ΗΠΕΙΡΟΥ </w:t>
            </w:r>
          </w:p>
        </w:tc>
        <w:tc>
          <w:tcPr>
            <w:tcW w:w="1229" w:type="dxa"/>
          </w:tcPr>
          <w:p w:rsidR="00B103FB" w:rsidRPr="00E07596" w:rsidRDefault="00B103FB" w:rsidP="004849AF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2 - </w:t>
            </w:r>
            <w:r w:rsidRPr="00E0759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B103FB" w:rsidRPr="00E07596" w:rsidRDefault="00B103FB" w:rsidP="00727117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E07596">
              <w:rPr>
                <w:rFonts w:ascii="Arial" w:hAnsi="Arial" w:cs="Arial"/>
                <w:b/>
                <w:sz w:val="24"/>
                <w:szCs w:val="24"/>
              </w:rPr>
              <w:t>7995</w:t>
            </w:r>
          </w:p>
        </w:tc>
      </w:tr>
    </w:tbl>
    <w:p w:rsidR="00D521C3" w:rsidRDefault="00D521C3"/>
    <w:sectPr w:rsidR="00D521C3" w:rsidSect="00D52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96" w:rsidRDefault="00220F96" w:rsidP="005129BA">
      <w:r>
        <w:separator/>
      </w:r>
    </w:p>
  </w:endnote>
  <w:endnote w:type="continuationSeparator" w:id="1">
    <w:p w:rsidR="00220F96" w:rsidRDefault="00220F96" w:rsidP="0051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96" w:rsidRDefault="00220F96" w:rsidP="005129BA">
      <w:r>
        <w:separator/>
      </w:r>
    </w:p>
  </w:footnote>
  <w:footnote w:type="continuationSeparator" w:id="1">
    <w:p w:rsidR="00220F96" w:rsidRDefault="00220F96" w:rsidP="00512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27F"/>
    <w:multiLevelType w:val="hybridMultilevel"/>
    <w:tmpl w:val="CD3E55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7DD"/>
    <w:multiLevelType w:val="hybridMultilevel"/>
    <w:tmpl w:val="65668B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B026C"/>
    <w:multiLevelType w:val="hybridMultilevel"/>
    <w:tmpl w:val="0F92BB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A0243"/>
    <w:multiLevelType w:val="hybridMultilevel"/>
    <w:tmpl w:val="F13E60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9BA"/>
    <w:rsid w:val="00016208"/>
    <w:rsid w:val="00063CF8"/>
    <w:rsid w:val="000C149E"/>
    <w:rsid w:val="001E50B6"/>
    <w:rsid w:val="00220F96"/>
    <w:rsid w:val="00250E06"/>
    <w:rsid w:val="00375DF8"/>
    <w:rsid w:val="005129BA"/>
    <w:rsid w:val="00656C45"/>
    <w:rsid w:val="006854DC"/>
    <w:rsid w:val="00707EB2"/>
    <w:rsid w:val="00727117"/>
    <w:rsid w:val="0074347E"/>
    <w:rsid w:val="007C41A1"/>
    <w:rsid w:val="008C01C3"/>
    <w:rsid w:val="008F52EF"/>
    <w:rsid w:val="009710BA"/>
    <w:rsid w:val="009F75BC"/>
    <w:rsid w:val="00A0701E"/>
    <w:rsid w:val="00A20D0B"/>
    <w:rsid w:val="00B103FB"/>
    <w:rsid w:val="00B766F9"/>
    <w:rsid w:val="00C659B6"/>
    <w:rsid w:val="00CA6281"/>
    <w:rsid w:val="00CA68D6"/>
    <w:rsid w:val="00D521C3"/>
    <w:rsid w:val="00DC0C4C"/>
    <w:rsid w:val="00DF59FD"/>
    <w:rsid w:val="00E07596"/>
    <w:rsid w:val="00E11B97"/>
    <w:rsid w:val="00E56C05"/>
    <w:rsid w:val="00E84904"/>
    <w:rsid w:val="00EA0F5E"/>
    <w:rsid w:val="00EA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129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5129BA"/>
  </w:style>
  <w:style w:type="paragraph" w:styleId="a5">
    <w:name w:val="footer"/>
    <w:basedOn w:val="a"/>
    <w:link w:val="Char0"/>
    <w:uiPriority w:val="99"/>
    <w:semiHidden/>
    <w:unhideWhenUsed/>
    <w:rsid w:val="005129B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5129BA"/>
  </w:style>
  <w:style w:type="paragraph" w:styleId="a6">
    <w:name w:val="List Paragraph"/>
    <w:basedOn w:val="a"/>
    <w:uiPriority w:val="34"/>
    <w:qFormat/>
    <w:rsid w:val="005129BA"/>
    <w:pPr>
      <w:ind w:left="720"/>
      <w:contextualSpacing/>
    </w:pPr>
  </w:style>
  <w:style w:type="table" w:styleId="-1">
    <w:name w:val="Light Shading Accent 1"/>
    <w:basedOn w:val="a1"/>
    <w:uiPriority w:val="60"/>
    <w:rsid w:val="007271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E0759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KESYP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13</cp:revision>
  <cp:lastPrinted>2015-10-01T10:55:00Z</cp:lastPrinted>
  <dcterms:created xsi:type="dcterms:W3CDTF">2015-09-30T09:03:00Z</dcterms:created>
  <dcterms:modified xsi:type="dcterms:W3CDTF">2015-10-02T06:57:00Z</dcterms:modified>
</cp:coreProperties>
</file>